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15" w:rsidRDefault="00026B15" w:rsidP="00F85A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6B15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B15" w:rsidRDefault="00C557CD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26B15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p w:rsidR="00026B15" w:rsidRDefault="000C56BA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об исполнении плана</w:t>
      </w:r>
      <w:r w:rsidR="00026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6B15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67625D">
        <w:rPr>
          <w:rFonts w:ascii="Times New Roman" w:hAnsi="Times New Roman" w:cs="Times New Roman"/>
          <w:color w:val="000000"/>
          <w:sz w:val="28"/>
          <w:szCs w:val="28"/>
        </w:rPr>
        <w:t>й по противодействию коррупции</w:t>
      </w:r>
    </w:p>
    <w:p w:rsidR="00026B15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Шимская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</w:t>
      </w:r>
      <w:r w:rsidR="00737CA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селенческая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библиотечная система» </w:t>
      </w:r>
    </w:p>
    <w:p w:rsidR="00026B15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B15" w:rsidRDefault="009D3DA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2022</w:t>
      </w:r>
      <w:r w:rsidR="00026B1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  <w:r w:rsidR="0002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B15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6B15" w:rsidRPr="00C557CD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978"/>
        <w:gridCol w:w="2977"/>
        <w:gridCol w:w="8"/>
        <w:gridCol w:w="2685"/>
      </w:tblGrid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77" w:type="dxa"/>
          </w:tcPr>
          <w:p w:rsidR="000C56BA" w:rsidRPr="00C557CD" w:rsidRDefault="00737CAD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="000C56BA"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исполнители</w:t>
            </w:r>
          </w:p>
        </w:tc>
        <w:tc>
          <w:tcPr>
            <w:tcW w:w="2693" w:type="dxa"/>
            <w:gridSpan w:val="2"/>
          </w:tcPr>
          <w:p w:rsidR="000C56BA" w:rsidRPr="00C557CD" w:rsidRDefault="000C56BA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 МБУК «</w:t>
            </w:r>
            <w:proofErr w:type="spellStart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МБС»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gridSpan w:val="2"/>
          </w:tcPr>
          <w:p w:rsidR="000C56BA" w:rsidRPr="00C557CD" w:rsidRDefault="000C56BA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проводились.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Разработка новых документов и внесение изменений в имеющиеся документы по антикоррупционной политике библиотеки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693" w:type="dxa"/>
            <w:gridSpan w:val="2"/>
          </w:tcPr>
          <w:p w:rsidR="000C56BA" w:rsidRPr="00C557CD" w:rsidRDefault="000C56BA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документы разработаны и опубликованы на сайте учреждения.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реализации плана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2022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г. и плана мероприятий по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политике библиотеки на 2023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gridSpan w:val="2"/>
          </w:tcPr>
          <w:p w:rsidR="000C56BA" w:rsidRPr="00C557CD" w:rsidRDefault="000C56BA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за 2022 год представлен.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C56BA" w:rsidRDefault="000C56BA" w:rsidP="000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по противодействию коррупции, </w:t>
            </w:r>
            <w:proofErr w:type="gramStart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proofErr w:type="gramEnd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</w:p>
          <w:p w:rsidR="000C56BA" w:rsidRPr="00C557CD" w:rsidRDefault="000C56BA" w:rsidP="0073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МБС».</w:t>
            </w:r>
            <w:r w:rsidRPr="00C5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737CAD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</w:hyperlink>
            <w:r w:rsidRPr="00737CAD">
              <w:rPr>
                <w:rFonts w:ascii="Times New Roman" w:hAnsi="Times New Roman" w:cs="Times New Roman"/>
                <w:b/>
                <w:sz w:val="24"/>
                <w:szCs w:val="24"/>
              </w:rPr>
              <w:t>:/</w:t>
            </w:r>
            <w:proofErr w:type="spellStart"/>
            <w:r w:rsidR="00737CAD"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bibl</w:t>
            </w:r>
            <w:proofErr w:type="spellEnd"/>
            <w:r w:rsidR="00737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systema</w:t>
            </w:r>
            <w:proofErr w:type="spellEnd"/>
            <w:r w:rsidRPr="00C557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C557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shimsk</w:t>
            </w:r>
            <w:proofErr w:type="spellEnd"/>
            <w:r w:rsidRPr="00C5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C56BA" w:rsidRPr="00C557CD" w:rsidRDefault="00737CAD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</w:t>
            </w:r>
            <w:r w:rsidR="000C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одимости информация обновлялась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Федерального закона от 5 апреля 2013 г. № 44-ФЗ и Федерального закона от 18.07.2011 N 223-ФЗ при проведении закупок для нужд библиотеки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685" w:type="dxa"/>
          </w:tcPr>
          <w:p w:rsidR="000C56BA" w:rsidRPr="00C557CD" w:rsidRDefault="000C56BA" w:rsidP="000C56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5 апреля 2013 г. № 44-ФЗ и Федерального закона от 18.07.2011 N 223-ФЗ при проведении закупок для нужд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 –ФЗ нарушений нет.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закупках, в том числе отчеты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бюджетных расходов при проведении закупок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по вопросам обоснованности и правильности обеспечения сохранности, целевого и эффективного использования имущества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Выполняется постоянно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противодействию коррупции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работы МБУК «</w:t>
            </w:r>
            <w:proofErr w:type="spellStart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737CAD" w:rsidRDefault="000C56BA" w:rsidP="007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библиотеки с правовыми актами в сфере противодействия коррупции, в том числе с использованием локальной сети и сайта библиотеки МБУК «</w:t>
            </w:r>
            <w:proofErr w:type="spellStart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МБС».</w:t>
            </w:r>
            <w:r w:rsidRPr="00C55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CAD" w:rsidRPr="00737CAD" w:rsidRDefault="00ED16EE" w:rsidP="0073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C56BA" w:rsidRPr="00737CAD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</w:hyperlink>
            <w:r w:rsidR="000C56BA" w:rsidRPr="00737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:/ </w:t>
            </w:r>
            <w:r w:rsidR="00737CAD"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bibl</w:t>
            </w:r>
            <w:r w:rsidR="00737CAD" w:rsidRPr="00737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C56BA"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systema</w:t>
            </w:r>
            <w:r w:rsidR="000C56BA" w:rsidRPr="00737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C56BA"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0C56BA" w:rsidRPr="00737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="000C56BA" w:rsidRPr="00C55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shimsk</w:t>
            </w:r>
            <w:proofErr w:type="spellEnd"/>
            <w:r w:rsidR="000C56BA" w:rsidRPr="00737C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0C56BA" w:rsidRPr="00737C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56BA" w:rsidRPr="00C557CD" w:rsidRDefault="000C56BA" w:rsidP="00737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2978" w:type="dxa"/>
          </w:tcPr>
          <w:p w:rsidR="000C56BA" w:rsidRPr="00C557CD" w:rsidRDefault="000C56BA" w:rsidP="00737C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приеме на работу </w:t>
            </w:r>
            <w:r w:rsidR="00737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 после принятия нормативного правового акта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</w:t>
            </w:r>
            <w:proofErr w:type="spellStart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Выполняется 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 совещаниях, собраниях трудового коллектива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</w:t>
            </w:r>
            <w:proofErr w:type="spellStart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работников библиотеки о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овении конфликта интересов или о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его возникновения и о фактах обращения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работников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МБС»</w:t>
            </w: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</w:t>
            </w:r>
            <w:proofErr w:type="spellStart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Шимская</w:t>
            </w:r>
            <w:proofErr w:type="spellEnd"/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МБС»</w:t>
            </w: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проводилось</w:t>
            </w:r>
          </w:p>
        </w:tc>
      </w:tr>
      <w:tr w:rsidR="000C56BA" w:rsidRPr="00C557CD" w:rsidTr="000C56BA">
        <w:tc>
          <w:tcPr>
            <w:tcW w:w="67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дств с п</w:t>
            </w:r>
            <w:proofErr w:type="gramEnd"/>
            <w:r w:rsidRPr="00C557CD">
              <w:rPr>
                <w:rFonts w:ascii="Times New Roman" w:hAnsi="Times New Roman" w:cs="Times New Roman"/>
                <w:sz w:val="24"/>
                <w:szCs w:val="24"/>
              </w:rPr>
              <w:t>ользователей библиотеки при оказании платных услуг</w:t>
            </w:r>
          </w:p>
        </w:tc>
        <w:tc>
          <w:tcPr>
            <w:tcW w:w="2978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  <w:gridSpan w:val="2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Комисситя</w:t>
            </w:r>
          </w:p>
        </w:tc>
        <w:tc>
          <w:tcPr>
            <w:tcW w:w="2685" w:type="dxa"/>
          </w:tcPr>
          <w:p w:rsidR="000C56BA" w:rsidRPr="00C557CD" w:rsidRDefault="000C56BA" w:rsidP="00026B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0C56BA" w:rsidRDefault="000C56BA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6B15" w:rsidRPr="00C557CD" w:rsidRDefault="00026B15" w:rsidP="00026B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5727" w:rsidRPr="00C557CD" w:rsidRDefault="00525727" w:rsidP="007A3E7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5727" w:rsidRPr="00C557CD" w:rsidSect="000C56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EE" w:rsidRDefault="00ED16EE" w:rsidP="007A3E7C">
      <w:pPr>
        <w:spacing w:after="0" w:line="240" w:lineRule="auto"/>
      </w:pPr>
      <w:r>
        <w:separator/>
      </w:r>
    </w:p>
  </w:endnote>
  <w:endnote w:type="continuationSeparator" w:id="0">
    <w:p w:rsidR="00ED16EE" w:rsidRDefault="00ED16EE" w:rsidP="007A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EE" w:rsidRDefault="00ED16EE" w:rsidP="007A3E7C">
      <w:pPr>
        <w:spacing w:after="0" w:line="240" w:lineRule="auto"/>
      </w:pPr>
      <w:r>
        <w:separator/>
      </w:r>
    </w:p>
  </w:footnote>
  <w:footnote w:type="continuationSeparator" w:id="0">
    <w:p w:rsidR="00ED16EE" w:rsidRDefault="00ED16EE" w:rsidP="007A3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4DE"/>
    <w:rsid w:val="00026B15"/>
    <w:rsid w:val="000B4E4F"/>
    <w:rsid w:val="000C56BA"/>
    <w:rsid w:val="00143D20"/>
    <w:rsid w:val="00265D42"/>
    <w:rsid w:val="00277265"/>
    <w:rsid w:val="004310CA"/>
    <w:rsid w:val="00525727"/>
    <w:rsid w:val="0067625D"/>
    <w:rsid w:val="0067738D"/>
    <w:rsid w:val="00695245"/>
    <w:rsid w:val="006A0794"/>
    <w:rsid w:val="00707B8E"/>
    <w:rsid w:val="0072414C"/>
    <w:rsid w:val="00737CAD"/>
    <w:rsid w:val="007A1464"/>
    <w:rsid w:val="007A3E7C"/>
    <w:rsid w:val="008D683D"/>
    <w:rsid w:val="008F32C7"/>
    <w:rsid w:val="00966CC0"/>
    <w:rsid w:val="009D3DA5"/>
    <w:rsid w:val="009E6ACD"/>
    <w:rsid w:val="00A701F5"/>
    <w:rsid w:val="00C263EC"/>
    <w:rsid w:val="00C557CD"/>
    <w:rsid w:val="00C830D9"/>
    <w:rsid w:val="00C954DE"/>
    <w:rsid w:val="00CF7484"/>
    <w:rsid w:val="00D30493"/>
    <w:rsid w:val="00D82172"/>
    <w:rsid w:val="00EB4BEE"/>
    <w:rsid w:val="00ED16EE"/>
    <w:rsid w:val="00F76204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E7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A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E7C"/>
  </w:style>
  <w:style w:type="paragraph" w:styleId="a6">
    <w:name w:val="footer"/>
    <w:basedOn w:val="a"/>
    <w:link w:val="a7"/>
    <w:uiPriority w:val="99"/>
    <w:semiHidden/>
    <w:unhideWhenUsed/>
    <w:rsid w:val="007A3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E7C"/>
  </w:style>
  <w:style w:type="table" w:styleId="a8">
    <w:name w:val="Table Grid"/>
    <w:basedOn w:val="a1"/>
    <w:uiPriority w:val="59"/>
    <w:rsid w:val="0002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55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kom/club49194381);htt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kom/club49194381);htt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biblio-shimsk@outlook.com</cp:lastModifiedBy>
  <cp:revision>8</cp:revision>
  <cp:lastPrinted>2022-02-22T08:22:00Z</cp:lastPrinted>
  <dcterms:created xsi:type="dcterms:W3CDTF">2022-02-22T08:17:00Z</dcterms:created>
  <dcterms:modified xsi:type="dcterms:W3CDTF">2023-09-30T08:19:00Z</dcterms:modified>
</cp:coreProperties>
</file>